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0404A" w:rsidRDefault="009C0247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-142240</wp:posOffset>
            </wp:positionH>
            <wp:positionV relativeFrom="paragraph">
              <wp:posOffset>417830</wp:posOffset>
            </wp:positionV>
            <wp:extent cx="502285" cy="471170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471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665B" w:rsidRPr="0027665B">
        <w:rPr>
          <w:rFonts w:ascii="Calibri" w:hAnsi="Calibri" w:cs="Calibri"/>
        </w:rPr>
        <w:pict>
          <v:oval id="_x0000_s1030" style="position:absolute;left:0;text-align:left;margin-left:-30pt;margin-top:22.15pt;width:75.6pt;height:61.1pt;z-index:251656704;mso-position-horizontal-relative:text;mso-position-vertical-relative:text" o:preferrelative="t" strokecolor="white" strokeweight=".26mm">
            <v:stroke color2="black" endcap="square"/>
          </v:oval>
        </w:pict>
      </w:r>
      <w:r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5276850</wp:posOffset>
            </wp:positionH>
            <wp:positionV relativeFrom="paragraph">
              <wp:posOffset>333375</wp:posOffset>
            </wp:positionV>
            <wp:extent cx="451485" cy="471170"/>
            <wp:effectExtent l="19050" t="0" r="571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71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665B" w:rsidRPr="0027665B">
        <w:rPr>
          <w:rFonts w:ascii="Calibri" w:hAnsi="Calibri" w:cs="Calibri"/>
        </w:rPr>
        <w:pict>
          <v:oval id="_x0000_s1031" style="position:absolute;left:0;text-align:left;margin-left:402.85pt;margin-top:15.1pt;width:67.7pt;height:62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="0027665B" w:rsidRPr="0027665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9pt;margin-top:-18.75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9D21B7" w:rsidRPr="00B50ED8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50pt" o:ole="">
            <v:imagedata r:id="rId9" o:title=""/>
          </v:shape>
          <o:OLEObject Type="Embed" ProgID="Word.Document.12" ShapeID="_x0000_i1025" DrawAspect="Icon" ObjectID="_1855067932" r:id="rId10"/>
        </w:obje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A84765" w:rsidRDefault="009C0247" w:rsidP="00CD03BC">
      <w:pPr>
        <w:spacing w:after="0" w:line="360" w:lineRule="auto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  <w:r>
        <w:rPr>
          <w:rFonts w:ascii="Cambria" w:hAnsi="Cambria" w:cs="Cambria"/>
          <w:sz w:val="24"/>
          <w:szCs w:val="24"/>
          <w:lang w:val="en-US"/>
        </w:rPr>
        <w:tab/>
      </w:r>
      <w:r w:rsidR="00CD03BC">
        <w:rPr>
          <w:rFonts w:ascii="Cambria" w:hAnsi="Cambria" w:cs="Cambria"/>
          <w:sz w:val="24"/>
          <w:szCs w:val="24"/>
        </w:rPr>
        <w:t>Κυριακή, 01 Νοεμβρίου</w:t>
      </w:r>
      <w:r w:rsidR="00A84765">
        <w:rPr>
          <w:rFonts w:ascii="Cambria" w:hAnsi="Cambria" w:cs="Cambria"/>
          <w:sz w:val="24"/>
          <w:szCs w:val="24"/>
        </w:rPr>
        <w:t xml:space="preserve"> 2026</w:t>
      </w:r>
    </w:p>
    <w:p w:rsidR="004A5346" w:rsidRDefault="0080404A" w:rsidP="001A18CD">
      <w:pPr>
        <w:spacing w:after="0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9D4BD9" w:rsidRPr="00C6035D" w:rsidRDefault="009D4BD9" w:rsidP="001A18CD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:rsidR="00AB4A14" w:rsidRDefault="002108FE" w:rsidP="00D46D32">
      <w:pPr>
        <w:pStyle w:val="1"/>
        <w:ind w:left="0" w:firstLine="0"/>
        <w:rPr>
          <w:rFonts w:ascii="Cambria" w:hAnsi="Cambria" w:cs="Segoe UI"/>
          <w:color w:val="222222"/>
          <w:u w:val="none"/>
          <w:shd w:val="clear" w:color="auto" w:fill="FFFFFF"/>
        </w:rPr>
      </w:pP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Συνέχεια ενημέρωσης αναφορικά με τον εντοπισμό και τη διάσωση 76 εκ των 121 αλλοδαπών στους Καλούς Λιμένες – </w:t>
      </w:r>
      <w:r w:rsidR="00AB4A14">
        <w:rPr>
          <w:rFonts w:ascii="Cambria" w:hAnsi="Cambria" w:cs="Segoe UI"/>
          <w:color w:val="222222"/>
          <w:u w:val="none"/>
          <w:shd w:val="clear" w:color="auto" w:fill="FFFFFF"/>
        </w:rPr>
        <w:t xml:space="preserve">Εντοπισμός </w:t>
      </w:r>
      <w:r w:rsidR="00723970">
        <w:rPr>
          <w:rFonts w:ascii="Cambria" w:hAnsi="Cambria" w:cs="Segoe UI"/>
          <w:color w:val="222222"/>
          <w:u w:val="none"/>
          <w:shd w:val="clear" w:color="auto" w:fill="FFFFFF"/>
        </w:rPr>
        <w:t>88 (</w:t>
      </w:r>
      <w:r w:rsidR="00AB4A14">
        <w:rPr>
          <w:rFonts w:ascii="Cambria" w:hAnsi="Cambria" w:cs="Segoe UI"/>
          <w:color w:val="222222"/>
          <w:u w:val="none"/>
          <w:shd w:val="clear" w:color="auto" w:fill="FFFFFF"/>
        </w:rPr>
        <w:t>47</w:t>
      </w:r>
      <w:r w:rsidR="00723970">
        <w:rPr>
          <w:rFonts w:ascii="Cambria" w:hAnsi="Cambria" w:cs="Segoe UI"/>
          <w:color w:val="222222"/>
          <w:u w:val="none"/>
          <w:shd w:val="clear" w:color="auto" w:fill="FFFFFF"/>
        </w:rPr>
        <w:t>+41)</w:t>
      </w:r>
      <w:r w:rsidR="00AB4A14">
        <w:rPr>
          <w:rFonts w:ascii="Cambria" w:hAnsi="Cambria" w:cs="Segoe UI"/>
          <w:color w:val="222222"/>
          <w:u w:val="none"/>
          <w:shd w:val="clear" w:color="auto" w:fill="FFFFFF"/>
        </w:rPr>
        <w:t xml:space="preserve"> αλλοδαπών στην Ιεράπετρα </w:t>
      </w:r>
      <w:r w:rsidR="00EF22DE">
        <w:rPr>
          <w:rFonts w:ascii="Cambria" w:hAnsi="Cambria" w:cs="Segoe UI"/>
          <w:color w:val="222222"/>
          <w:u w:val="none"/>
          <w:shd w:val="clear" w:color="auto" w:fill="FFFFFF"/>
        </w:rPr>
        <w:t>–</w:t>
      </w:r>
      <w:r w:rsidR="00AB4A14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EF22DE">
        <w:rPr>
          <w:rFonts w:ascii="Cambria" w:hAnsi="Cambria" w:cs="Segoe UI"/>
          <w:color w:val="222222"/>
          <w:u w:val="none"/>
          <w:shd w:val="clear" w:color="auto" w:fill="FFFFFF"/>
        </w:rPr>
        <w:t xml:space="preserve">Εντοπισμός </w:t>
      </w:r>
      <w:r w:rsidR="00C33C3D">
        <w:rPr>
          <w:rFonts w:ascii="Cambria" w:hAnsi="Cambria" w:cs="Segoe UI"/>
          <w:color w:val="222222"/>
          <w:u w:val="none"/>
          <w:shd w:val="clear" w:color="auto" w:fill="FFFFFF"/>
        </w:rPr>
        <w:t xml:space="preserve">και διάσωση 96 (44+52) </w:t>
      </w:r>
      <w:r w:rsidR="00EF22DE">
        <w:rPr>
          <w:rFonts w:ascii="Cambria" w:hAnsi="Cambria" w:cs="Segoe UI"/>
          <w:color w:val="222222"/>
          <w:u w:val="none"/>
          <w:shd w:val="clear" w:color="auto" w:fill="FFFFFF"/>
        </w:rPr>
        <w:t>αλλοδαπών νότια της Γαύδου</w:t>
      </w:r>
      <w:r w:rsidR="00DF30E1">
        <w:rPr>
          <w:rFonts w:ascii="Cambria" w:hAnsi="Cambria" w:cs="Segoe UI"/>
          <w:color w:val="222222"/>
          <w:u w:val="none"/>
          <w:shd w:val="clear" w:color="auto" w:fill="FFFFFF"/>
        </w:rPr>
        <w:t xml:space="preserve"> –</w:t>
      </w:r>
      <w:r w:rsidR="00EF22DE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F240AB">
        <w:rPr>
          <w:rFonts w:ascii="Cambria" w:hAnsi="Cambria" w:cs="Segoe UI"/>
          <w:color w:val="222222"/>
          <w:u w:val="none"/>
          <w:shd w:val="clear" w:color="auto" w:fill="FFFFFF"/>
        </w:rPr>
        <w:t>Απαγόρευση απόπλου Ε/Γ- Δ/Ρ</w:t>
      </w:r>
      <w:r w:rsidR="00B6786D">
        <w:rPr>
          <w:rFonts w:ascii="Cambria" w:hAnsi="Cambria" w:cs="Segoe UI"/>
          <w:color w:val="222222"/>
          <w:u w:val="none"/>
          <w:shd w:val="clear" w:color="auto" w:fill="FFFFFF"/>
        </w:rPr>
        <w:t xml:space="preserve"> πλοίου </w:t>
      </w:r>
      <w:r w:rsidR="00BB07A5">
        <w:rPr>
          <w:rFonts w:ascii="Cambria" w:hAnsi="Cambria" w:cs="Segoe UI"/>
          <w:color w:val="222222"/>
          <w:u w:val="none"/>
          <w:shd w:val="clear" w:color="auto" w:fill="FFFFFF"/>
        </w:rPr>
        <w:t>στη</w:t>
      </w:r>
      <w:r w:rsidR="00F240AB">
        <w:rPr>
          <w:rFonts w:ascii="Cambria" w:hAnsi="Cambria" w:cs="Segoe UI"/>
          <w:color w:val="222222"/>
          <w:u w:val="none"/>
          <w:shd w:val="clear" w:color="auto" w:fill="FFFFFF"/>
        </w:rPr>
        <w:t xml:space="preserve"> Λευκίμμη</w:t>
      </w:r>
      <w:r w:rsidR="00DF30E1">
        <w:rPr>
          <w:rFonts w:ascii="Cambria" w:hAnsi="Cambria" w:cs="Segoe UI"/>
          <w:color w:val="222222"/>
          <w:u w:val="none"/>
          <w:shd w:val="clear" w:color="auto" w:fill="FFFFFF"/>
        </w:rPr>
        <w:t xml:space="preserve"> – </w:t>
      </w:r>
      <w:r w:rsidR="00742955">
        <w:rPr>
          <w:rFonts w:ascii="Cambria" w:hAnsi="Cambria" w:cs="Segoe UI"/>
          <w:color w:val="222222"/>
          <w:u w:val="none"/>
          <w:shd w:val="clear" w:color="auto" w:fill="FFFFFF"/>
        </w:rPr>
        <w:t>Αλιευτικός έλεγχος στην Χαλκίδα</w:t>
      </w:r>
    </w:p>
    <w:p w:rsidR="002108FE" w:rsidRDefault="002108FE" w:rsidP="00D46D32"/>
    <w:p w:rsidR="002108FE" w:rsidRPr="003B50FF" w:rsidRDefault="002108FE" w:rsidP="002108FE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2108FE" w:rsidRPr="003B50FF" w:rsidRDefault="002108FE" w:rsidP="002108FE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Αναφορικά με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τον εντοπισμό και τη διάσωση 76 εκ των 121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λοδαπών, στη θαλάσσια περιοχή 60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ν.μ. νοτιοανατολικά των Καλών Λιμένων</w:t>
      </w:r>
      <w:r w:rsidR="00F060A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τις βραδινές ώρες χθες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συνελήφθη ένας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14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 αλλοδαπός (υπήκοος Νοτίου Σουδάν), εξ’ αυτών, για παράβαση του Ν. 3386/2005 «Παράνομη είσοδος στη χώρα», του Ν. 5038/2023 «Διευκόλυνση» και του άρθρου 306 του Π.Κ. «Έκθεση», καθώς αναγνωρίστηκε από τους υπόλοιπους</w:t>
      </w:r>
      <w:r w:rsidR="00E072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επιβαίνοντες της λέμβου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ως ο διακινητής τους. Σύμφωνα με τους ανωτέρω, εκκίνησαν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βραδινές ώρες την 30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.10.2026 από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Μουσάιντ 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Λιβύης, καταβά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λλοντας χρηματικά ποσά μεταξύ 3.000 έως 07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.000 δ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ολαρίων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Η.Π.Α. για τη μεταφορά τους στην Ελλάδα.</w:t>
      </w:r>
    </w:p>
    <w:p w:rsidR="002108FE" w:rsidRDefault="002108FE" w:rsidP="00D46D32"/>
    <w:p w:rsidR="002108FE" w:rsidRPr="002108FE" w:rsidRDefault="002108FE" w:rsidP="002108FE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2108FE" w:rsidRDefault="002108FE" w:rsidP="00D46D32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AB4A14" w:rsidRDefault="00AB4A14" w:rsidP="00D46D32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νές 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σήμερα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ενημερώθηκε η Λιμενική Αρχή της Ιεράπετ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ρας για την ύπαρξη αλλοδαπών σε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παραλία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περιοχής «ΤΕΡΤΣΑ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». Στο σημείο μετέβησαν στελέχη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Λ.Σ.-ΕΛ.ΑΚΤ., όπου εντόπισαν 47 αλλοδαπούς (45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1 γυναίκα και 1 βρέφος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). Προανάκριση διενεργείται από το Λιμεναρχείο Ιεράπετρας.</w:t>
      </w:r>
    </w:p>
    <w:p w:rsidR="00841CCA" w:rsidRDefault="00841CCA" w:rsidP="00D46D32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41CCA" w:rsidRPr="00841CCA" w:rsidRDefault="00841CCA" w:rsidP="00841CCA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841CCA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 xml:space="preserve">Επίσης, </w:t>
      </w:r>
    </w:p>
    <w:p w:rsidR="00841CCA" w:rsidRDefault="00841CCA" w:rsidP="00841CCA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νές 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σήμερα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ενημερώθηκε η Λιμενική Αρχή της Ιεράπετ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ρας για την ύπαρξη αλλοδαπών στην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παραλία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«ΑΜΜΟΥΔΑΡΑ» της περιοχής «</w:t>
      </w:r>
      <w:r w:rsidR="007239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ΜΥΡΤΟΣ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</w:t>
      </w:r>
      <w:r w:rsidR="007239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Ιεράπετρας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Στο σημείο μετέβησαν στελέχη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Λ.Σ.-ΕΛ.ΑΚΤ., όπου εντόπισαν 4</w:t>
      </w:r>
      <w:r w:rsidR="007239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 αλλοδαπούς (40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</w:t>
      </w:r>
      <w:r w:rsidR="007239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1 γυναίκα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). Προανάκριση διενεργείται από το Λιμεναρχείο Ιεράπετρας.</w:t>
      </w:r>
    </w:p>
    <w:p w:rsidR="00C232FA" w:rsidRDefault="00C232FA" w:rsidP="00D46D32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AB4A14" w:rsidRDefault="00AB4A14" w:rsidP="00AB4A14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2108FE" w:rsidRDefault="002108FE" w:rsidP="002C1840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2C1840" w:rsidRDefault="002C1840" w:rsidP="002C1840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σήμερα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ενημερώθηκε η Λιμενική Αρχή της Παλαιόχωρας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την ύπαρξη λέμβου 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αλλοδαπ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ούς επιβαίνοντες, στη θαλάσσια περιοχή 07</w:t>
      </w:r>
      <w:r w:rsidR="002F6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ν.μ.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νότια της Γαύδου. 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44 αλλοδαποί (όλοι άνδρες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περισυλλέχθηκαν από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Ναυαγοσωστικό (Ν/Γ) 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σκάφος Λ.Σ.- ΕΛ.ΑΚΤ. και μεταφέρθηκαν με ασφάλεια 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«ΚΑΡΑΒΕ» της Γαύδου. Στη συνέχεια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οι διασωθέντες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μεταφέρθηκαν με Περιπολικό σκάφος Λ.Σ.-ΕΛ.ΑΚΤ. (ΠΛΣ) στο λιμάνι «ΤΗΓΑΝΙ» της Παλαιόχωρας και από εκεί, 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τη συνοδεία στελεχών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Κ.Λ.Χανίων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2E7C4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σε προσωρινό χώρο φιλοξενίας στην Αγυιά Χανίων.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Προανάκριση διενεργείται από το Κεντρικό Λιμεναρχείο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Χανίων.</w:t>
      </w:r>
    </w:p>
    <w:p w:rsidR="00C33C3D" w:rsidRDefault="00C33C3D" w:rsidP="002F64C2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C33C3D" w:rsidRPr="002F64C2" w:rsidRDefault="00C33C3D" w:rsidP="002F64C2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2F64C2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 xml:space="preserve">Επίσης, </w:t>
      </w:r>
    </w:p>
    <w:p w:rsidR="002F64C2" w:rsidRDefault="002F64C2" w:rsidP="002F64C2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σήμερα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ενημερώθηκε η Λιμενική Αρχή της Παλαιόχωρας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την ύπαρξη λέμβου 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αλλοδαπ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ούς επιβαίνοντες, στη θαλάσσια περιοχή 18 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ν.μ.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νότια της Γαύδου. 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52 αλλοδαποί (51 άνδρες και 1 γυναίκα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περισυλλέχθηκαν από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Ναυαγοσωστικό (Ν/Γ) 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σκάφος Λ.Σ.- ΕΛ.ΑΚΤ. και μεταφέρθηκαν με ασφάλεια 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«ΚΑΡΑΒΕ» της Γαύδου. Στη συνέχεια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οι διασωθέντες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μεταφέρθηκαν με Περιπολικό σκάφος Λ.Σ.-ΕΛ.ΑΚΤ. (ΠΛΣ) στο λιμάνι «ΤΗΓΑΝΙ» της Παλαιόχωρας και από εκεί, 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τη συνοδεία στελεχών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Κ.Λ.Χανίων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2E7C4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σε προσωρινό χώρο φιλοξενίας στην Αγυιά Χανίων.</w:t>
      </w:r>
      <w:r w:rsidRPr="00AD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Προανάκριση διενεργείται από το Κεντρικό Λιμεναρχείο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Χανίων.</w:t>
      </w:r>
    </w:p>
    <w:p w:rsidR="00AB4A14" w:rsidRDefault="00AB4A14" w:rsidP="001A18CD">
      <w:pPr>
        <w:spacing w:after="0" w:line="240" w:lineRule="auto"/>
      </w:pPr>
    </w:p>
    <w:p w:rsidR="002C1840" w:rsidRDefault="002C1840" w:rsidP="002C1840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2C1840" w:rsidRDefault="002C1840" w:rsidP="001A18CD">
      <w:pPr>
        <w:spacing w:after="0" w:line="240" w:lineRule="auto"/>
      </w:pPr>
    </w:p>
    <w:p w:rsidR="00B6786D" w:rsidRDefault="00B6786D" w:rsidP="00B6786D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B678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μεσημβρι</w:t>
      </w:r>
      <w:r w:rsidRPr="00B678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νές ώρες χθες,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Λευκίμμης</w:t>
      </w:r>
      <w:r w:rsidR="002C18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από τον Π</w:t>
      </w:r>
      <w:r w:rsidRPr="00B678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οίαρχο του επιβατηγού - </w:t>
      </w:r>
      <w:r w:rsidRPr="00B678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δρομολογιακού πλοίου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ΔΕΣΠΟΙΝΑ Π.</w:t>
      </w:r>
      <w:r w:rsidRPr="00B678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 Ν.</w:t>
      </w:r>
      <w:r w:rsidR="00BB07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Κέρκυρας 920</w:t>
      </w:r>
      <w:r w:rsidRPr="00B678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ότι κατά την διαδικασία κατάπλου στο λιμάνι της Λευκίμμης</w:t>
      </w:r>
      <w:r w:rsidRPr="00B678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διαπιστώθηκε </w:t>
      </w:r>
      <w:r w:rsidR="001136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δυσλειτουργία στη δεξιά μηχανή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B678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πλοίου.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</w:t>
      </w:r>
      <w:r w:rsidR="003E387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Ε/Γ-Δ/Ρ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εκτελούσε προγραμματισμένο δρομολόγιο από το λιμάνι Γάιου των Παξών προς Λευκίμμη, με 3 επιβάτες και 2 μέλη πληρώματος. Από τον Λιμενικό Σταθμό Λευκίμμης</w:t>
      </w:r>
      <w:r w:rsidRPr="00B678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απαγορεύτηκε ο απόπλους του</w:t>
      </w:r>
      <w:r w:rsidR="00E071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πλοίου</w:t>
      </w:r>
      <w:r w:rsidRPr="00B678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μέχρι την αποκατάσταση της βλάβης και την προσκόμιση σχετικού βεβαιωτικού διατήρησης κλάσης από τον νηογνώμονα που το παρακολουθεί.</w:t>
      </w:r>
    </w:p>
    <w:p w:rsidR="003E3879" w:rsidRPr="00B6786D" w:rsidRDefault="003E3879" w:rsidP="00B6786D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6786D" w:rsidRDefault="00B6786D" w:rsidP="00B6786D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B6786D" w:rsidRPr="00B6786D" w:rsidRDefault="00B6786D" w:rsidP="00B6786D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C5D8A" w:rsidRDefault="00190DED" w:rsidP="007068E9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</w:t>
      </w:r>
      <w:r w:rsidRPr="00190D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ές 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σήμερα</w:t>
      </w:r>
      <w:r w:rsidRPr="00190D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πλαίσιο αστυνομικών ελέγχων, εντοπίστηκε από στελέχη της Λιμενικής Αρχής της </w:t>
      </w:r>
      <w:r w:rsidR="002C18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Χαλκίδας στη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θαλάσσια περιοχή «ΛΟΥΚΙΣΙΩΝ» Βόρειου Ευβοϊκού Κόλπου, ένα ερασιτεχνικό σκάφος</w:t>
      </w:r>
      <w:r w:rsidRPr="00190D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έναν 80χρονο ημεδαπό επιβαίνοντα</w:t>
      </w:r>
      <w:r w:rsidRPr="00190D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να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έχει αλιεύσει </w:t>
      </w:r>
      <w:r w:rsidR="007068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περίπου δύο κιλά αλιεύματα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τη χρήση διχτυών μανωμένων συνολικού μήκους 300 μέτρων και διχτυών κρυσταλλιζέ συνολικού μήκους 100 μέτρων, </w:t>
      </w:r>
      <w:r w:rsidR="007068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μέθοδος απαγορευμένη </w:t>
      </w:r>
      <w:r w:rsidR="00AC3DA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</w:t>
      </w:r>
      <w:r w:rsidR="007068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την ερασιτεχνική αλιεία.</w:t>
      </w:r>
      <w:r w:rsidRPr="00190D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</w:t>
      </w:r>
      <w:r w:rsidR="007068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Κεντρικό Λιμεναρχείο Χαλκίδας</w:t>
      </w:r>
      <w:r w:rsidRPr="00190D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7068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κατασχέθηκε η ανωτέρω ποσότητα αλιευμάτων, ενώ παράλληλα κινήθηκε η διαδικασία επιβολής των προβλεπόμενων διοικητικών κυρώσεων.</w:t>
      </w:r>
    </w:p>
    <w:p w:rsidR="007068E9" w:rsidRPr="00D356F5" w:rsidRDefault="00D356F5" w:rsidP="007068E9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Διαθέσιμο φωτογραφικό υλικό έχει αναρτηθεί</w:t>
      </w:r>
      <w:r w:rsidR="007068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 </w:t>
      </w:r>
      <w:hyperlink r:id="rId11" w:history="1">
        <w:r w:rsidR="007068E9" w:rsidRPr="00092D91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www</w:t>
        </w:r>
        <w:r w:rsidR="007068E9" w:rsidRPr="007068E9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</w:rPr>
          <w:t>.</w:t>
        </w:r>
        <w:r w:rsidR="007068E9" w:rsidRPr="00092D91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hcg</w:t>
        </w:r>
        <w:r w:rsidR="007068E9" w:rsidRPr="007068E9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</w:rPr>
          <w:t>.</w:t>
        </w:r>
        <w:r w:rsidR="007068E9" w:rsidRPr="00092D91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gr</w:t>
        </w:r>
      </w:hyperlink>
      <w:r w:rsidR="007068E9" w:rsidRPr="007068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1A18CD" w:rsidRPr="003B50FF" w:rsidRDefault="001A18CD" w:rsidP="002108FE">
      <w:pPr>
        <w:pStyle w:val="1"/>
        <w:ind w:left="0" w:firstLine="0"/>
        <w:jc w:val="both"/>
        <w:rPr>
          <w:rFonts w:ascii="Cambria" w:hAnsi="Cambria" w:cs="Segoe UI"/>
          <w:color w:val="222222"/>
          <w:shd w:val="clear" w:color="auto" w:fill="FFFFFF"/>
        </w:rPr>
      </w:pPr>
    </w:p>
    <w:sectPr w:rsidR="001A18CD" w:rsidRPr="003B50FF" w:rsidSect="003E35C4">
      <w:footerReference w:type="default" r:id="rId12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14C" w:rsidRDefault="0052514C">
      <w:pPr>
        <w:spacing w:after="0" w:line="240" w:lineRule="auto"/>
      </w:pPr>
      <w:r>
        <w:separator/>
      </w:r>
    </w:p>
  </w:endnote>
  <w:endnote w:type="continuationSeparator" w:id="1">
    <w:p w:rsidR="0052514C" w:rsidRDefault="005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385881" w:rsidP="00B85EEE">
    <w:pPr>
      <w:pStyle w:val="a5"/>
      <w:spacing w:line="100" w:lineRule="atLeast"/>
      <w:jc w:val="center"/>
    </w:pPr>
    <w:r>
      <w:t>1</w:t>
    </w:r>
    <w:r w:rsidR="00742955">
      <w:t>101926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14C" w:rsidRDefault="0052514C">
      <w:pPr>
        <w:spacing w:after="0" w:line="240" w:lineRule="auto"/>
      </w:pPr>
      <w:r>
        <w:separator/>
      </w:r>
    </w:p>
  </w:footnote>
  <w:footnote w:type="continuationSeparator" w:id="1">
    <w:p w:rsidR="0052514C" w:rsidRDefault="00525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F5C"/>
    <w:rsid w:val="00014145"/>
    <w:rsid w:val="0002031D"/>
    <w:rsid w:val="00020D8F"/>
    <w:rsid w:val="00021E9D"/>
    <w:rsid w:val="00021ECE"/>
    <w:rsid w:val="000267A6"/>
    <w:rsid w:val="00030496"/>
    <w:rsid w:val="00032CF0"/>
    <w:rsid w:val="00033000"/>
    <w:rsid w:val="000343A0"/>
    <w:rsid w:val="00035410"/>
    <w:rsid w:val="00037610"/>
    <w:rsid w:val="0004237F"/>
    <w:rsid w:val="000506EA"/>
    <w:rsid w:val="00050FA0"/>
    <w:rsid w:val="000547B2"/>
    <w:rsid w:val="0005502B"/>
    <w:rsid w:val="00055227"/>
    <w:rsid w:val="00057157"/>
    <w:rsid w:val="00060D5F"/>
    <w:rsid w:val="00067186"/>
    <w:rsid w:val="0007189D"/>
    <w:rsid w:val="00072BAA"/>
    <w:rsid w:val="00075FA6"/>
    <w:rsid w:val="0008070C"/>
    <w:rsid w:val="00080846"/>
    <w:rsid w:val="00082B24"/>
    <w:rsid w:val="00082C38"/>
    <w:rsid w:val="00083933"/>
    <w:rsid w:val="0008513C"/>
    <w:rsid w:val="00085D3A"/>
    <w:rsid w:val="00093E38"/>
    <w:rsid w:val="00095FA6"/>
    <w:rsid w:val="000B17F5"/>
    <w:rsid w:val="000B2A76"/>
    <w:rsid w:val="000B5846"/>
    <w:rsid w:val="000B618F"/>
    <w:rsid w:val="000C03C4"/>
    <w:rsid w:val="000C1FDE"/>
    <w:rsid w:val="000C3BF0"/>
    <w:rsid w:val="000C60A9"/>
    <w:rsid w:val="000C6F41"/>
    <w:rsid w:val="000D0C5B"/>
    <w:rsid w:val="000D2AFC"/>
    <w:rsid w:val="000D4589"/>
    <w:rsid w:val="000D53C2"/>
    <w:rsid w:val="000D66AA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24E8"/>
    <w:rsid w:val="00102636"/>
    <w:rsid w:val="00102B1A"/>
    <w:rsid w:val="00103326"/>
    <w:rsid w:val="001037A4"/>
    <w:rsid w:val="00107E78"/>
    <w:rsid w:val="001119DA"/>
    <w:rsid w:val="00112EF3"/>
    <w:rsid w:val="00113622"/>
    <w:rsid w:val="0011392F"/>
    <w:rsid w:val="00131F1A"/>
    <w:rsid w:val="001374CF"/>
    <w:rsid w:val="00141FF9"/>
    <w:rsid w:val="00142BA2"/>
    <w:rsid w:val="00143508"/>
    <w:rsid w:val="00143BD1"/>
    <w:rsid w:val="00146308"/>
    <w:rsid w:val="00146856"/>
    <w:rsid w:val="00146A02"/>
    <w:rsid w:val="00151085"/>
    <w:rsid w:val="00155235"/>
    <w:rsid w:val="00163306"/>
    <w:rsid w:val="0016407C"/>
    <w:rsid w:val="00166E5C"/>
    <w:rsid w:val="00171307"/>
    <w:rsid w:val="00171E52"/>
    <w:rsid w:val="00172A27"/>
    <w:rsid w:val="001747EA"/>
    <w:rsid w:val="0018038A"/>
    <w:rsid w:val="00180D5C"/>
    <w:rsid w:val="00183F4F"/>
    <w:rsid w:val="00185E7C"/>
    <w:rsid w:val="0018721F"/>
    <w:rsid w:val="00187288"/>
    <w:rsid w:val="00190DED"/>
    <w:rsid w:val="00190F15"/>
    <w:rsid w:val="001948F1"/>
    <w:rsid w:val="001A04C4"/>
    <w:rsid w:val="001A1634"/>
    <w:rsid w:val="001A18CD"/>
    <w:rsid w:val="001A1B2C"/>
    <w:rsid w:val="001A2179"/>
    <w:rsid w:val="001A40C6"/>
    <w:rsid w:val="001B01FA"/>
    <w:rsid w:val="001B1EF8"/>
    <w:rsid w:val="001B65B9"/>
    <w:rsid w:val="001B6FD1"/>
    <w:rsid w:val="001C1168"/>
    <w:rsid w:val="001C41EA"/>
    <w:rsid w:val="001C60A8"/>
    <w:rsid w:val="001C7457"/>
    <w:rsid w:val="001D279F"/>
    <w:rsid w:val="001E0C4B"/>
    <w:rsid w:val="001E4A1E"/>
    <w:rsid w:val="001F37B0"/>
    <w:rsid w:val="00200C3D"/>
    <w:rsid w:val="0020600F"/>
    <w:rsid w:val="00206A2D"/>
    <w:rsid w:val="002108FE"/>
    <w:rsid w:val="00210ED2"/>
    <w:rsid w:val="00211BB8"/>
    <w:rsid w:val="00215E20"/>
    <w:rsid w:val="00216245"/>
    <w:rsid w:val="00216855"/>
    <w:rsid w:val="0021715D"/>
    <w:rsid w:val="002172E3"/>
    <w:rsid w:val="00220180"/>
    <w:rsid w:val="00221B40"/>
    <w:rsid w:val="00222395"/>
    <w:rsid w:val="002347CF"/>
    <w:rsid w:val="00236D4E"/>
    <w:rsid w:val="00242F6C"/>
    <w:rsid w:val="0024519F"/>
    <w:rsid w:val="00245703"/>
    <w:rsid w:val="00250BB6"/>
    <w:rsid w:val="002574E6"/>
    <w:rsid w:val="0026000B"/>
    <w:rsid w:val="002621F4"/>
    <w:rsid w:val="00263F35"/>
    <w:rsid w:val="00264DBC"/>
    <w:rsid w:val="00271A61"/>
    <w:rsid w:val="002764B5"/>
    <w:rsid w:val="0027665B"/>
    <w:rsid w:val="00290F06"/>
    <w:rsid w:val="002A21FD"/>
    <w:rsid w:val="002A4EBA"/>
    <w:rsid w:val="002B7CCE"/>
    <w:rsid w:val="002C1840"/>
    <w:rsid w:val="002C6CA8"/>
    <w:rsid w:val="002C7DE2"/>
    <w:rsid w:val="002D2BE9"/>
    <w:rsid w:val="002D3556"/>
    <w:rsid w:val="002D69F9"/>
    <w:rsid w:val="002E02AB"/>
    <w:rsid w:val="002E3D6C"/>
    <w:rsid w:val="002E3DA3"/>
    <w:rsid w:val="002E7C49"/>
    <w:rsid w:val="002F063E"/>
    <w:rsid w:val="002F1151"/>
    <w:rsid w:val="002F2AB6"/>
    <w:rsid w:val="002F31FE"/>
    <w:rsid w:val="002F3E38"/>
    <w:rsid w:val="002F5707"/>
    <w:rsid w:val="002F64C2"/>
    <w:rsid w:val="0030010B"/>
    <w:rsid w:val="00301573"/>
    <w:rsid w:val="0030318D"/>
    <w:rsid w:val="003035A9"/>
    <w:rsid w:val="00304AB6"/>
    <w:rsid w:val="00305123"/>
    <w:rsid w:val="00306E73"/>
    <w:rsid w:val="00307222"/>
    <w:rsid w:val="003121E7"/>
    <w:rsid w:val="00315854"/>
    <w:rsid w:val="003169AB"/>
    <w:rsid w:val="00322A7B"/>
    <w:rsid w:val="00322BD7"/>
    <w:rsid w:val="00323FEB"/>
    <w:rsid w:val="00325BFB"/>
    <w:rsid w:val="00326BF6"/>
    <w:rsid w:val="00332DC7"/>
    <w:rsid w:val="00334926"/>
    <w:rsid w:val="00337454"/>
    <w:rsid w:val="003428BC"/>
    <w:rsid w:val="0034685B"/>
    <w:rsid w:val="0035088B"/>
    <w:rsid w:val="003525F3"/>
    <w:rsid w:val="00353841"/>
    <w:rsid w:val="003552FD"/>
    <w:rsid w:val="00357A37"/>
    <w:rsid w:val="00361254"/>
    <w:rsid w:val="00363252"/>
    <w:rsid w:val="003642B0"/>
    <w:rsid w:val="00365470"/>
    <w:rsid w:val="00365F19"/>
    <w:rsid w:val="003674F0"/>
    <w:rsid w:val="0038003C"/>
    <w:rsid w:val="00381A1E"/>
    <w:rsid w:val="00382818"/>
    <w:rsid w:val="00382ECA"/>
    <w:rsid w:val="00384154"/>
    <w:rsid w:val="00384445"/>
    <w:rsid w:val="00385881"/>
    <w:rsid w:val="003868DB"/>
    <w:rsid w:val="003875A1"/>
    <w:rsid w:val="00392CE8"/>
    <w:rsid w:val="00394C07"/>
    <w:rsid w:val="003A01B2"/>
    <w:rsid w:val="003A42CB"/>
    <w:rsid w:val="003A5755"/>
    <w:rsid w:val="003B50FF"/>
    <w:rsid w:val="003B6F6F"/>
    <w:rsid w:val="003C1090"/>
    <w:rsid w:val="003C27FA"/>
    <w:rsid w:val="003C5565"/>
    <w:rsid w:val="003C7220"/>
    <w:rsid w:val="003C799D"/>
    <w:rsid w:val="003D0CF1"/>
    <w:rsid w:val="003D19D9"/>
    <w:rsid w:val="003D70DA"/>
    <w:rsid w:val="003D7E51"/>
    <w:rsid w:val="003E35C4"/>
    <w:rsid w:val="003E3879"/>
    <w:rsid w:val="003E54EE"/>
    <w:rsid w:val="003E7909"/>
    <w:rsid w:val="003E7A35"/>
    <w:rsid w:val="003F0CAD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5313"/>
    <w:rsid w:val="00423F22"/>
    <w:rsid w:val="00430A4C"/>
    <w:rsid w:val="004316E4"/>
    <w:rsid w:val="004316F9"/>
    <w:rsid w:val="00432EF5"/>
    <w:rsid w:val="004337FB"/>
    <w:rsid w:val="0043435E"/>
    <w:rsid w:val="00441FF3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7806"/>
    <w:rsid w:val="00471DED"/>
    <w:rsid w:val="004816C3"/>
    <w:rsid w:val="004822C3"/>
    <w:rsid w:val="004849AA"/>
    <w:rsid w:val="004861B5"/>
    <w:rsid w:val="0049437C"/>
    <w:rsid w:val="0049529F"/>
    <w:rsid w:val="00495E1E"/>
    <w:rsid w:val="004A5346"/>
    <w:rsid w:val="004B1603"/>
    <w:rsid w:val="004B4A83"/>
    <w:rsid w:val="004B726F"/>
    <w:rsid w:val="004C12B9"/>
    <w:rsid w:val="004C1493"/>
    <w:rsid w:val="004C1CA7"/>
    <w:rsid w:val="004C4204"/>
    <w:rsid w:val="004C4727"/>
    <w:rsid w:val="004D19E4"/>
    <w:rsid w:val="004D358E"/>
    <w:rsid w:val="004D4526"/>
    <w:rsid w:val="004E5664"/>
    <w:rsid w:val="004E73A4"/>
    <w:rsid w:val="004E7517"/>
    <w:rsid w:val="004F021C"/>
    <w:rsid w:val="004F53E8"/>
    <w:rsid w:val="004F6FF0"/>
    <w:rsid w:val="005020A7"/>
    <w:rsid w:val="00503103"/>
    <w:rsid w:val="0050549F"/>
    <w:rsid w:val="0050735C"/>
    <w:rsid w:val="00510782"/>
    <w:rsid w:val="00511AF2"/>
    <w:rsid w:val="00515BC7"/>
    <w:rsid w:val="005230BD"/>
    <w:rsid w:val="005235D8"/>
    <w:rsid w:val="0052365D"/>
    <w:rsid w:val="0052514C"/>
    <w:rsid w:val="00525ADC"/>
    <w:rsid w:val="00540041"/>
    <w:rsid w:val="00546188"/>
    <w:rsid w:val="0054766C"/>
    <w:rsid w:val="005479F0"/>
    <w:rsid w:val="00547C4C"/>
    <w:rsid w:val="0056102B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A7251"/>
    <w:rsid w:val="005B50D2"/>
    <w:rsid w:val="005B6B90"/>
    <w:rsid w:val="005B7B58"/>
    <w:rsid w:val="005C1748"/>
    <w:rsid w:val="005C3DA9"/>
    <w:rsid w:val="005C782F"/>
    <w:rsid w:val="005D02AB"/>
    <w:rsid w:val="005D0655"/>
    <w:rsid w:val="005D0EF4"/>
    <w:rsid w:val="005D2AD1"/>
    <w:rsid w:val="005D3142"/>
    <w:rsid w:val="005D6DA9"/>
    <w:rsid w:val="005D6FBC"/>
    <w:rsid w:val="005D773C"/>
    <w:rsid w:val="005F2CB1"/>
    <w:rsid w:val="00602007"/>
    <w:rsid w:val="00602799"/>
    <w:rsid w:val="006044FD"/>
    <w:rsid w:val="0060451A"/>
    <w:rsid w:val="00604FB5"/>
    <w:rsid w:val="006056E5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5524E"/>
    <w:rsid w:val="0065569D"/>
    <w:rsid w:val="0065570F"/>
    <w:rsid w:val="00664629"/>
    <w:rsid w:val="00664A4E"/>
    <w:rsid w:val="00665E74"/>
    <w:rsid w:val="00667854"/>
    <w:rsid w:val="00667CC1"/>
    <w:rsid w:val="00671565"/>
    <w:rsid w:val="0067299C"/>
    <w:rsid w:val="00682D82"/>
    <w:rsid w:val="00684F54"/>
    <w:rsid w:val="0068536B"/>
    <w:rsid w:val="00687E0F"/>
    <w:rsid w:val="0069162B"/>
    <w:rsid w:val="00691FDA"/>
    <w:rsid w:val="0069354B"/>
    <w:rsid w:val="00695E0F"/>
    <w:rsid w:val="00696028"/>
    <w:rsid w:val="006A14EA"/>
    <w:rsid w:val="006A5918"/>
    <w:rsid w:val="006A6A39"/>
    <w:rsid w:val="006B0DD3"/>
    <w:rsid w:val="006B3469"/>
    <w:rsid w:val="006B5F02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5A2B"/>
    <w:rsid w:val="006E7BC3"/>
    <w:rsid w:val="006F57A4"/>
    <w:rsid w:val="006F6058"/>
    <w:rsid w:val="00701399"/>
    <w:rsid w:val="00702CD2"/>
    <w:rsid w:val="00706851"/>
    <w:rsid w:val="007068E9"/>
    <w:rsid w:val="007122AA"/>
    <w:rsid w:val="00713D68"/>
    <w:rsid w:val="007209F8"/>
    <w:rsid w:val="00720D7C"/>
    <w:rsid w:val="007225CA"/>
    <w:rsid w:val="00723970"/>
    <w:rsid w:val="007263A0"/>
    <w:rsid w:val="00731935"/>
    <w:rsid w:val="0073602F"/>
    <w:rsid w:val="00740286"/>
    <w:rsid w:val="00742955"/>
    <w:rsid w:val="007439E8"/>
    <w:rsid w:val="007472A6"/>
    <w:rsid w:val="00747A97"/>
    <w:rsid w:val="007553B8"/>
    <w:rsid w:val="007563CC"/>
    <w:rsid w:val="00756E70"/>
    <w:rsid w:val="007579CF"/>
    <w:rsid w:val="007629E1"/>
    <w:rsid w:val="0077207C"/>
    <w:rsid w:val="0077212B"/>
    <w:rsid w:val="00773437"/>
    <w:rsid w:val="0077366E"/>
    <w:rsid w:val="00774287"/>
    <w:rsid w:val="00785E65"/>
    <w:rsid w:val="007901E1"/>
    <w:rsid w:val="00794D3D"/>
    <w:rsid w:val="00795096"/>
    <w:rsid w:val="00795EAC"/>
    <w:rsid w:val="007A1352"/>
    <w:rsid w:val="007A1EFA"/>
    <w:rsid w:val="007A496E"/>
    <w:rsid w:val="007A5417"/>
    <w:rsid w:val="007B665B"/>
    <w:rsid w:val="007C4108"/>
    <w:rsid w:val="007C5A0D"/>
    <w:rsid w:val="007C5D8A"/>
    <w:rsid w:val="007D078F"/>
    <w:rsid w:val="007D1357"/>
    <w:rsid w:val="007D1622"/>
    <w:rsid w:val="007D1839"/>
    <w:rsid w:val="007D3319"/>
    <w:rsid w:val="007D4AAF"/>
    <w:rsid w:val="007D654C"/>
    <w:rsid w:val="007D664E"/>
    <w:rsid w:val="007D68B6"/>
    <w:rsid w:val="007D775D"/>
    <w:rsid w:val="007D7FAC"/>
    <w:rsid w:val="007E0B01"/>
    <w:rsid w:val="007E15FC"/>
    <w:rsid w:val="007E4D03"/>
    <w:rsid w:val="007E5AE5"/>
    <w:rsid w:val="007E62E6"/>
    <w:rsid w:val="007E7E7B"/>
    <w:rsid w:val="007F2004"/>
    <w:rsid w:val="007F270E"/>
    <w:rsid w:val="007F32C6"/>
    <w:rsid w:val="007F63C0"/>
    <w:rsid w:val="0080404A"/>
    <w:rsid w:val="00807979"/>
    <w:rsid w:val="00811957"/>
    <w:rsid w:val="00813A9E"/>
    <w:rsid w:val="00813DD9"/>
    <w:rsid w:val="0081409E"/>
    <w:rsid w:val="00823208"/>
    <w:rsid w:val="008232AC"/>
    <w:rsid w:val="008252C1"/>
    <w:rsid w:val="00825688"/>
    <w:rsid w:val="008311C6"/>
    <w:rsid w:val="008328AB"/>
    <w:rsid w:val="00837545"/>
    <w:rsid w:val="00840E85"/>
    <w:rsid w:val="00841CCA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6E0"/>
    <w:rsid w:val="00863EA0"/>
    <w:rsid w:val="00864558"/>
    <w:rsid w:val="0086545D"/>
    <w:rsid w:val="0087282A"/>
    <w:rsid w:val="0087478D"/>
    <w:rsid w:val="00875030"/>
    <w:rsid w:val="00880584"/>
    <w:rsid w:val="008866D0"/>
    <w:rsid w:val="008907E2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2EA5"/>
    <w:rsid w:val="008B36C7"/>
    <w:rsid w:val="008B71DD"/>
    <w:rsid w:val="008C0E1A"/>
    <w:rsid w:val="008C2A69"/>
    <w:rsid w:val="008D14FF"/>
    <w:rsid w:val="008D3531"/>
    <w:rsid w:val="008D39E9"/>
    <w:rsid w:val="008D716E"/>
    <w:rsid w:val="008D7AF7"/>
    <w:rsid w:val="008E270F"/>
    <w:rsid w:val="008E49CA"/>
    <w:rsid w:val="008E4E0A"/>
    <w:rsid w:val="008E5666"/>
    <w:rsid w:val="008F09B9"/>
    <w:rsid w:val="008F4835"/>
    <w:rsid w:val="00900A75"/>
    <w:rsid w:val="009011F5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261A3"/>
    <w:rsid w:val="009302F7"/>
    <w:rsid w:val="00932DE4"/>
    <w:rsid w:val="00935991"/>
    <w:rsid w:val="009378F1"/>
    <w:rsid w:val="00937F75"/>
    <w:rsid w:val="00937F84"/>
    <w:rsid w:val="009428D0"/>
    <w:rsid w:val="00943B11"/>
    <w:rsid w:val="0094609A"/>
    <w:rsid w:val="0095267D"/>
    <w:rsid w:val="009549D5"/>
    <w:rsid w:val="00955E4E"/>
    <w:rsid w:val="009635A1"/>
    <w:rsid w:val="00963DBB"/>
    <w:rsid w:val="0096658B"/>
    <w:rsid w:val="00966CB6"/>
    <w:rsid w:val="009679BE"/>
    <w:rsid w:val="00970A14"/>
    <w:rsid w:val="00971449"/>
    <w:rsid w:val="00973E96"/>
    <w:rsid w:val="009812DA"/>
    <w:rsid w:val="009827D1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2177"/>
    <w:rsid w:val="009A30A0"/>
    <w:rsid w:val="009A4414"/>
    <w:rsid w:val="009B1EF5"/>
    <w:rsid w:val="009B6493"/>
    <w:rsid w:val="009B6A6F"/>
    <w:rsid w:val="009C0247"/>
    <w:rsid w:val="009C0EA7"/>
    <w:rsid w:val="009C0F98"/>
    <w:rsid w:val="009C4A14"/>
    <w:rsid w:val="009C545F"/>
    <w:rsid w:val="009D21B7"/>
    <w:rsid w:val="009D3615"/>
    <w:rsid w:val="009D4BD9"/>
    <w:rsid w:val="009D6456"/>
    <w:rsid w:val="009D6582"/>
    <w:rsid w:val="009D69FD"/>
    <w:rsid w:val="009E1D91"/>
    <w:rsid w:val="009F5A0C"/>
    <w:rsid w:val="009F5AAD"/>
    <w:rsid w:val="009F7616"/>
    <w:rsid w:val="00A126DA"/>
    <w:rsid w:val="00A15E28"/>
    <w:rsid w:val="00A22250"/>
    <w:rsid w:val="00A24DB3"/>
    <w:rsid w:val="00A254AB"/>
    <w:rsid w:val="00A30A1C"/>
    <w:rsid w:val="00A35FBF"/>
    <w:rsid w:val="00A4203E"/>
    <w:rsid w:val="00A44BF3"/>
    <w:rsid w:val="00A44FF0"/>
    <w:rsid w:val="00A47C51"/>
    <w:rsid w:val="00A53EFF"/>
    <w:rsid w:val="00A54EDA"/>
    <w:rsid w:val="00A5554A"/>
    <w:rsid w:val="00A55FA6"/>
    <w:rsid w:val="00A566B6"/>
    <w:rsid w:val="00A56B7F"/>
    <w:rsid w:val="00A62CFF"/>
    <w:rsid w:val="00A65C77"/>
    <w:rsid w:val="00A669C2"/>
    <w:rsid w:val="00A71D4D"/>
    <w:rsid w:val="00A77255"/>
    <w:rsid w:val="00A823A3"/>
    <w:rsid w:val="00A84765"/>
    <w:rsid w:val="00A8694C"/>
    <w:rsid w:val="00AA0486"/>
    <w:rsid w:val="00AA2615"/>
    <w:rsid w:val="00AB4A14"/>
    <w:rsid w:val="00AB4F3A"/>
    <w:rsid w:val="00AB63BA"/>
    <w:rsid w:val="00AB7D23"/>
    <w:rsid w:val="00AC0C9D"/>
    <w:rsid w:val="00AC3DAE"/>
    <w:rsid w:val="00AC4E3D"/>
    <w:rsid w:val="00AC7BD7"/>
    <w:rsid w:val="00AD1A13"/>
    <w:rsid w:val="00AD2796"/>
    <w:rsid w:val="00AD3CC1"/>
    <w:rsid w:val="00AD51F7"/>
    <w:rsid w:val="00AE09DF"/>
    <w:rsid w:val="00AE3CED"/>
    <w:rsid w:val="00AE3E19"/>
    <w:rsid w:val="00AE4A06"/>
    <w:rsid w:val="00AF3687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221AE"/>
    <w:rsid w:val="00B332CF"/>
    <w:rsid w:val="00B338FC"/>
    <w:rsid w:val="00B33F97"/>
    <w:rsid w:val="00B3481E"/>
    <w:rsid w:val="00B34BC0"/>
    <w:rsid w:val="00B34BD1"/>
    <w:rsid w:val="00B357B7"/>
    <w:rsid w:val="00B35CFF"/>
    <w:rsid w:val="00B36DB2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28BD"/>
    <w:rsid w:val="00B64A99"/>
    <w:rsid w:val="00B64E53"/>
    <w:rsid w:val="00B65BAC"/>
    <w:rsid w:val="00B6786D"/>
    <w:rsid w:val="00B708A8"/>
    <w:rsid w:val="00B71388"/>
    <w:rsid w:val="00B72816"/>
    <w:rsid w:val="00B736F0"/>
    <w:rsid w:val="00B7530E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A2DA0"/>
    <w:rsid w:val="00BB024C"/>
    <w:rsid w:val="00BB07A5"/>
    <w:rsid w:val="00BB18BA"/>
    <w:rsid w:val="00BC010F"/>
    <w:rsid w:val="00BC0165"/>
    <w:rsid w:val="00BC1611"/>
    <w:rsid w:val="00BD0965"/>
    <w:rsid w:val="00BD141D"/>
    <w:rsid w:val="00BD48D7"/>
    <w:rsid w:val="00BD4B76"/>
    <w:rsid w:val="00BD6B93"/>
    <w:rsid w:val="00BD712C"/>
    <w:rsid w:val="00BE0A30"/>
    <w:rsid w:val="00BE111C"/>
    <w:rsid w:val="00BE17C1"/>
    <w:rsid w:val="00BF1C68"/>
    <w:rsid w:val="00BF26FB"/>
    <w:rsid w:val="00C02D0A"/>
    <w:rsid w:val="00C06890"/>
    <w:rsid w:val="00C078EB"/>
    <w:rsid w:val="00C07F10"/>
    <w:rsid w:val="00C16C29"/>
    <w:rsid w:val="00C22218"/>
    <w:rsid w:val="00C22BC6"/>
    <w:rsid w:val="00C232FA"/>
    <w:rsid w:val="00C240DD"/>
    <w:rsid w:val="00C26A29"/>
    <w:rsid w:val="00C3024E"/>
    <w:rsid w:val="00C30B94"/>
    <w:rsid w:val="00C312F2"/>
    <w:rsid w:val="00C331C0"/>
    <w:rsid w:val="00C335AD"/>
    <w:rsid w:val="00C33C3D"/>
    <w:rsid w:val="00C3506E"/>
    <w:rsid w:val="00C40D87"/>
    <w:rsid w:val="00C418DD"/>
    <w:rsid w:val="00C47CB2"/>
    <w:rsid w:val="00C6028E"/>
    <w:rsid w:val="00C6035D"/>
    <w:rsid w:val="00C60720"/>
    <w:rsid w:val="00C6521E"/>
    <w:rsid w:val="00C70D9A"/>
    <w:rsid w:val="00C72274"/>
    <w:rsid w:val="00C76165"/>
    <w:rsid w:val="00C822BF"/>
    <w:rsid w:val="00C83A74"/>
    <w:rsid w:val="00C8428D"/>
    <w:rsid w:val="00C86446"/>
    <w:rsid w:val="00C91C03"/>
    <w:rsid w:val="00C962F8"/>
    <w:rsid w:val="00C96E25"/>
    <w:rsid w:val="00CA01AB"/>
    <w:rsid w:val="00CA4966"/>
    <w:rsid w:val="00CA648F"/>
    <w:rsid w:val="00CA69DE"/>
    <w:rsid w:val="00CB2D3F"/>
    <w:rsid w:val="00CB3EFE"/>
    <w:rsid w:val="00CB412C"/>
    <w:rsid w:val="00CC2B99"/>
    <w:rsid w:val="00CC3BDB"/>
    <w:rsid w:val="00CC46D1"/>
    <w:rsid w:val="00CD03BC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6344"/>
    <w:rsid w:val="00CF318D"/>
    <w:rsid w:val="00CF381E"/>
    <w:rsid w:val="00CF3C97"/>
    <w:rsid w:val="00CF6BD3"/>
    <w:rsid w:val="00D02B25"/>
    <w:rsid w:val="00D051C7"/>
    <w:rsid w:val="00D07121"/>
    <w:rsid w:val="00D11CA3"/>
    <w:rsid w:val="00D12F87"/>
    <w:rsid w:val="00D1368F"/>
    <w:rsid w:val="00D1532D"/>
    <w:rsid w:val="00D171A1"/>
    <w:rsid w:val="00D22466"/>
    <w:rsid w:val="00D23199"/>
    <w:rsid w:val="00D244EC"/>
    <w:rsid w:val="00D24FE9"/>
    <w:rsid w:val="00D2583B"/>
    <w:rsid w:val="00D33E28"/>
    <w:rsid w:val="00D3543A"/>
    <w:rsid w:val="00D356F5"/>
    <w:rsid w:val="00D35F53"/>
    <w:rsid w:val="00D418DA"/>
    <w:rsid w:val="00D4279D"/>
    <w:rsid w:val="00D430F4"/>
    <w:rsid w:val="00D46B10"/>
    <w:rsid w:val="00D46D32"/>
    <w:rsid w:val="00D47D57"/>
    <w:rsid w:val="00D50167"/>
    <w:rsid w:val="00D503A4"/>
    <w:rsid w:val="00D516F8"/>
    <w:rsid w:val="00D52221"/>
    <w:rsid w:val="00D52618"/>
    <w:rsid w:val="00D62626"/>
    <w:rsid w:val="00D868E0"/>
    <w:rsid w:val="00D86D99"/>
    <w:rsid w:val="00D9605A"/>
    <w:rsid w:val="00DA1B8F"/>
    <w:rsid w:val="00DA580D"/>
    <w:rsid w:val="00DA6755"/>
    <w:rsid w:val="00DA7C53"/>
    <w:rsid w:val="00DB41FC"/>
    <w:rsid w:val="00DB7097"/>
    <w:rsid w:val="00DC10DB"/>
    <w:rsid w:val="00DC1E46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0E1"/>
    <w:rsid w:val="00DF371C"/>
    <w:rsid w:val="00E01105"/>
    <w:rsid w:val="00E02D6E"/>
    <w:rsid w:val="00E04917"/>
    <w:rsid w:val="00E0713C"/>
    <w:rsid w:val="00E0728B"/>
    <w:rsid w:val="00E0749F"/>
    <w:rsid w:val="00E13F95"/>
    <w:rsid w:val="00E16EBB"/>
    <w:rsid w:val="00E177DE"/>
    <w:rsid w:val="00E202E6"/>
    <w:rsid w:val="00E203E9"/>
    <w:rsid w:val="00E227CE"/>
    <w:rsid w:val="00E22ECC"/>
    <w:rsid w:val="00E27B0F"/>
    <w:rsid w:val="00E33285"/>
    <w:rsid w:val="00E44D19"/>
    <w:rsid w:val="00E457D2"/>
    <w:rsid w:val="00E55C83"/>
    <w:rsid w:val="00E64F88"/>
    <w:rsid w:val="00E65628"/>
    <w:rsid w:val="00E65C7E"/>
    <w:rsid w:val="00E67C67"/>
    <w:rsid w:val="00E70200"/>
    <w:rsid w:val="00E71F97"/>
    <w:rsid w:val="00E72A93"/>
    <w:rsid w:val="00E74716"/>
    <w:rsid w:val="00E75C56"/>
    <w:rsid w:val="00E75EB9"/>
    <w:rsid w:val="00E7724D"/>
    <w:rsid w:val="00E77D04"/>
    <w:rsid w:val="00E83885"/>
    <w:rsid w:val="00E842BA"/>
    <w:rsid w:val="00E87CBE"/>
    <w:rsid w:val="00E90FE5"/>
    <w:rsid w:val="00E93B7B"/>
    <w:rsid w:val="00E96868"/>
    <w:rsid w:val="00EA0710"/>
    <w:rsid w:val="00EA50C8"/>
    <w:rsid w:val="00EA7E84"/>
    <w:rsid w:val="00EB0344"/>
    <w:rsid w:val="00EB0CB9"/>
    <w:rsid w:val="00EB27B2"/>
    <w:rsid w:val="00EB431C"/>
    <w:rsid w:val="00EB703F"/>
    <w:rsid w:val="00EB7D2C"/>
    <w:rsid w:val="00EC6CEA"/>
    <w:rsid w:val="00ED29D1"/>
    <w:rsid w:val="00ED74FC"/>
    <w:rsid w:val="00ED7D38"/>
    <w:rsid w:val="00EE2552"/>
    <w:rsid w:val="00EE28D6"/>
    <w:rsid w:val="00EE4040"/>
    <w:rsid w:val="00EE593B"/>
    <w:rsid w:val="00EE63EF"/>
    <w:rsid w:val="00EE7962"/>
    <w:rsid w:val="00EF22DE"/>
    <w:rsid w:val="00EF25D6"/>
    <w:rsid w:val="00EF4E6D"/>
    <w:rsid w:val="00EF4EBB"/>
    <w:rsid w:val="00EF50DA"/>
    <w:rsid w:val="00EF53FF"/>
    <w:rsid w:val="00F03AF6"/>
    <w:rsid w:val="00F03ECF"/>
    <w:rsid w:val="00F0474D"/>
    <w:rsid w:val="00F05D40"/>
    <w:rsid w:val="00F060AC"/>
    <w:rsid w:val="00F06CA3"/>
    <w:rsid w:val="00F0746F"/>
    <w:rsid w:val="00F10735"/>
    <w:rsid w:val="00F10FE0"/>
    <w:rsid w:val="00F16F93"/>
    <w:rsid w:val="00F22C43"/>
    <w:rsid w:val="00F240AB"/>
    <w:rsid w:val="00F2554A"/>
    <w:rsid w:val="00F26F8F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77AF"/>
    <w:rsid w:val="00F50207"/>
    <w:rsid w:val="00F506AF"/>
    <w:rsid w:val="00F53330"/>
    <w:rsid w:val="00F62888"/>
    <w:rsid w:val="00F6395D"/>
    <w:rsid w:val="00F642C8"/>
    <w:rsid w:val="00F66AEF"/>
    <w:rsid w:val="00F66E9E"/>
    <w:rsid w:val="00F72F74"/>
    <w:rsid w:val="00F84C7D"/>
    <w:rsid w:val="00F86DC9"/>
    <w:rsid w:val="00F8733C"/>
    <w:rsid w:val="00F9697F"/>
    <w:rsid w:val="00FA2735"/>
    <w:rsid w:val="00FB1B42"/>
    <w:rsid w:val="00FB1FFF"/>
    <w:rsid w:val="00FB3E79"/>
    <w:rsid w:val="00FC02CD"/>
    <w:rsid w:val="00FC1633"/>
    <w:rsid w:val="00FC2DF5"/>
    <w:rsid w:val="00FC4CC2"/>
    <w:rsid w:val="00FC62BA"/>
    <w:rsid w:val="00FD0C33"/>
    <w:rsid w:val="00FE5DFA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cg.gr" TargetMode="External"/><Relationship Id="rId5" Type="http://schemas.openxmlformats.org/officeDocument/2006/relationships/footnotes" Target="footnotes.xml"/><Relationship Id="rId10" Type="http://schemas.openxmlformats.org/officeDocument/2006/relationships/package" Target="embeddings/____________Microsoft_Office_Word11111111111.doc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1663</TotalTime>
  <Pages>2</Pages>
  <Words>656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4191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136</cp:revision>
  <cp:lastPrinted>2026-10-27T08:55:00Z</cp:lastPrinted>
  <dcterms:created xsi:type="dcterms:W3CDTF">2026-10-26T10:52:00Z</dcterms:created>
  <dcterms:modified xsi:type="dcterms:W3CDTF">2026-11-01T17:44:00Z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